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09" w:rsidRPr="00A9281B" w:rsidRDefault="00A95F09" w:rsidP="00A95F09">
      <w:pPr>
        <w:rPr>
          <w:rFonts w:ascii="Arial" w:hAnsi="Arial" w:cs="Arial"/>
          <w:b/>
        </w:rPr>
      </w:pPr>
      <w:r>
        <w:rPr>
          <w:rFonts w:ascii="Arial" w:hAnsi="Arial" w:cs="Arial"/>
          <w:b/>
        </w:rPr>
        <w:t>3. P</w:t>
      </w:r>
      <w:r w:rsidRPr="00A9281B">
        <w:rPr>
          <w:rFonts w:ascii="Arial" w:hAnsi="Arial" w:cs="Arial"/>
          <w:b/>
        </w:rPr>
        <w:t>RIHOD KULTUR BRONASTE DOBE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95F09">
        <w:rPr>
          <w:rFonts w:ascii="Arial" w:eastAsia="Calibri" w:hAnsi="Arial" w:cs="Arial"/>
          <w:b/>
          <w:color w:val="000000"/>
        </w:rPr>
        <w:t>Prihod kultur bronaste dobe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C51F8F">
        <w:trPr>
          <w:trHeight w:val="1174"/>
        </w:trPr>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287D30A" wp14:editId="1FB7F5E9">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F18D5"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6F61A5DC" wp14:editId="1024EE4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CC0F8"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73D6995F" wp14:editId="0AC6C175">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20E6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F1387E" w:rsidRPr="00AD3465" w:rsidRDefault="00AD3465" w:rsidP="00AD3465">
            <w:pPr>
              <w:contextualSpacing/>
              <w:jc w:val="both"/>
              <w:rPr>
                <w:rFonts w:ascii="Arial" w:eastAsia="Calibri" w:hAnsi="Arial" w:cs="Arial"/>
                <w:b/>
                <w:color w:val="FF0000"/>
                <w:sz w:val="22"/>
                <w:szCs w:val="22"/>
              </w:rPr>
            </w:pPr>
            <w:r>
              <w:rPr>
                <w:rFonts w:ascii="Arial" w:eastAsia="Calibri" w:hAnsi="Arial" w:cs="Arial"/>
                <w:color w:val="FF0000"/>
                <w:sz w:val="22"/>
                <w:szCs w:val="22"/>
              </w:rPr>
              <w:t>Navedem</w:t>
            </w:r>
            <w:r w:rsidRPr="00AD3465">
              <w:rPr>
                <w:rFonts w:ascii="Arial" w:eastAsia="Calibri" w:hAnsi="Arial" w:cs="Arial"/>
                <w:color w:val="FF0000"/>
                <w:sz w:val="22"/>
                <w:szCs w:val="22"/>
              </w:rPr>
              <w:t xml:space="preserve"> glavna nahajališča in najdbe </w:t>
            </w:r>
            <w:r w:rsidRPr="00AD3465">
              <w:rPr>
                <w:rFonts w:ascii="Arial" w:eastAsia="Calibri" w:hAnsi="Arial" w:cs="Arial"/>
                <w:color w:val="FF0000"/>
                <w:sz w:val="22"/>
                <w:szCs w:val="22"/>
              </w:rPr>
              <w:t>bronaste dobe na Slovenskem.</w:t>
            </w: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1020" w:type="dxa"/>
          </w:tcPr>
          <w:p w:rsidR="00266010" w:rsidRDefault="00266010" w:rsidP="009E6677">
            <w:pPr>
              <w:jc w:val="both"/>
              <w:rPr>
                <w:rFonts w:ascii="Arial" w:eastAsia="Calibri" w:hAnsi="Arial" w:cs="Arial"/>
                <w:b/>
                <w:color w:val="000000"/>
              </w:rPr>
            </w:pPr>
          </w:p>
        </w:tc>
        <w:tc>
          <w:tcPr>
            <w:tcW w:w="2259" w:type="dxa"/>
          </w:tcPr>
          <w:p w:rsidR="00266010" w:rsidRPr="006932E0" w:rsidRDefault="00266010" w:rsidP="009E6677">
            <w:pPr>
              <w:jc w:val="both"/>
              <w:rPr>
                <w:rFonts w:ascii="Arial" w:eastAsia="Calibri" w:hAnsi="Arial" w:cs="Arial"/>
                <w:color w:val="000000"/>
              </w:rPr>
            </w:pPr>
          </w:p>
        </w:tc>
      </w:tr>
      <w:tr w:rsidR="004B0B3E" w:rsidTr="00772C66">
        <w:trPr>
          <w:trHeight w:val="114"/>
        </w:trPr>
        <w:tc>
          <w:tcPr>
            <w:tcW w:w="9264" w:type="dxa"/>
          </w:tcPr>
          <w:p w:rsidR="004B0B3E" w:rsidRPr="00AD3465" w:rsidRDefault="00AD3465" w:rsidP="00AD3465">
            <w:pPr>
              <w:contextualSpacing/>
              <w:jc w:val="both"/>
              <w:rPr>
                <w:rFonts w:ascii="Arial" w:eastAsia="Calibri" w:hAnsi="Arial" w:cs="Arial"/>
                <w:b/>
                <w:color w:val="FF0000"/>
                <w:sz w:val="22"/>
                <w:szCs w:val="22"/>
              </w:rPr>
            </w:pPr>
            <w:r>
              <w:rPr>
                <w:rFonts w:ascii="Arial" w:hAnsi="Arial" w:cs="Arial"/>
                <w:color w:val="FF0000"/>
                <w:sz w:val="22"/>
                <w:szCs w:val="22"/>
              </w:rPr>
              <w:t>Na primerih opišem spremembe</w:t>
            </w:r>
            <w:r w:rsidRPr="00AD3465">
              <w:rPr>
                <w:rFonts w:ascii="Arial" w:hAnsi="Arial" w:cs="Arial"/>
                <w:color w:val="FF0000"/>
                <w:sz w:val="22"/>
                <w:szCs w:val="22"/>
              </w:rPr>
              <w:t xml:space="preserve"> v načinu življenja v bronasti dobi na tleh današnje Slovenije</w:t>
            </w:r>
            <w:r w:rsidRPr="00AD3465">
              <w:rPr>
                <w:rFonts w:ascii="Arial" w:hAnsi="Arial" w:cs="Arial"/>
                <w:color w:val="FF0000"/>
                <w:sz w:val="22"/>
                <w:szCs w:val="22"/>
              </w:rPr>
              <w:t>.</w:t>
            </w: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1020" w:type="dxa"/>
          </w:tcPr>
          <w:p w:rsidR="004B0B3E" w:rsidRDefault="004B0B3E" w:rsidP="009E6677">
            <w:pPr>
              <w:jc w:val="both"/>
              <w:rPr>
                <w:rFonts w:ascii="Arial" w:eastAsia="Calibri" w:hAnsi="Arial" w:cs="Arial"/>
                <w:b/>
                <w:color w:val="000000"/>
              </w:rPr>
            </w:pPr>
          </w:p>
        </w:tc>
        <w:tc>
          <w:tcPr>
            <w:tcW w:w="2259" w:type="dxa"/>
          </w:tcPr>
          <w:p w:rsidR="004B0B3E" w:rsidRDefault="004B0B3E" w:rsidP="009E6677">
            <w:pPr>
              <w:jc w:val="both"/>
              <w:rPr>
                <w:rFonts w:ascii="Arial" w:eastAsia="Calibri" w:hAnsi="Arial" w:cs="Arial"/>
                <w:b/>
                <w:color w:val="000000"/>
              </w:rPr>
            </w:pPr>
          </w:p>
        </w:tc>
      </w:tr>
      <w:tr w:rsidR="00772C66" w:rsidTr="00772C66">
        <w:trPr>
          <w:trHeight w:val="114"/>
        </w:trPr>
        <w:tc>
          <w:tcPr>
            <w:tcW w:w="9264" w:type="dxa"/>
          </w:tcPr>
          <w:p w:rsidR="00772C66" w:rsidRPr="00AD3465" w:rsidRDefault="00AD3465" w:rsidP="00AD3465">
            <w:pPr>
              <w:contextualSpacing/>
              <w:jc w:val="both"/>
              <w:rPr>
                <w:rFonts w:ascii="Arial" w:eastAsia="Calibri" w:hAnsi="Arial" w:cs="Arial"/>
                <w:color w:val="0070C0"/>
                <w:sz w:val="22"/>
                <w:szCs w:val="22"/>
              </w:rPr>
            </w:pPr>
            <w:r>
              <w:rPr>
                <w:rFonts w:ascii="Arial" w:eastAsia="Calibri" w:hAnsi="Arial" w:cs="Arial"/>
                <w:color w:val="0070C0"/>
                <w:sz w:val="22"/>
                <w:szCs w:val="22"/>
              </w:rPr>
              <w:t>Pojasnim</w:t>
            </w:r>
            <w:r w:rsidRPr="00AD3465">
              <w:rPr>
                <w:rFonts w:ascii="Arial" w:eastAsia="Calibri" w:hAnsi="Arial" w:cs="Arial"/>
                <w:color w:val="0070C0"/>
                <w:sz w:val="22"/>
                <w:szCs w:val="22"/>
              </w:rPr>
              <w:t xml:space="preserve"> glavne značilnosti gospodarskega delovanja, družbene organizacije in kulturnega ustvarjanja v </w:t>
            </w:r>
            <w:r w:rsidRPr="00AD3465">
              <w:rPr>
                <w:rFonts w:ascii="Arial" w:eastAsia="Calibri" w:hAnsi="Arial" w:cs="Arial"/>
                <w:color w:val="0070C0"/>
                <w:sz w:val="22"/>
                <w:szCs w:val="22"/>
              </w:rPr>
              <w:t>bronasti dobi.</w:t>
            </w: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1020" w:type="dxa"/>
          </w:tcPr>
          <w:p w:rsidR="00772C66" w:rsidRDefault="00772C66" w:rsidP="009E6677">
            <w:pPr>
              <w:jc w:val="both"/>
              <w:rPr>
                <w:rFonts w:ascii="Arial" w:eastAsia="Calibri" w:hAnsi="Arial" w:cs="Arial"/>
                <w:b/>
                <w:color w:val="000000"/>
              </w:rPr>
            </w:pPr>
          </w:p>
        </w:tc>
        <w:tc>
          <w:tcPr>
            <w:tcW w:w="2259" w:type="dxa"/>
          </w:tcPr>
          <w:p w:rsidR="00772C66" w:rsidRDefault="00772C66" w:rsidP="009E6677">
            <w:pPr>
              <w:jc w:val="both"/>
              <w:rPr>
                <w:rFonts w:ascii="Arial" w:eastAsia="Calibri" w:hAnsi="Arial" w:cs="Arial"/>
                <w:b/>
                <w:color w:val="000000"/>
              </w:rPr>
            </w:pPr>
          </w:p>
        </w:tc>
      </w:tr>
      <w:tr w:rsidR="00AD3465" w:rsidTr="00772C66">
        <w:trPr>
          <w:trHeight w:val="114"/>
        </w:trPr>
        <w:tc>
          <w:tcPr>
            <w:tcW w:w="9264" w:type="dxa"/>
          </w:tcPr>
          <w:p w:rsidR="00AD3465" w:rsidRPr="00AD3465" w:rsidRDefault="00AD3465" w:rsidP="00AD3465">
            <w:pPr>
              <w:contextualSpacing/>
              <w:jc w:val="both"/>
              <w:rPr>
                <w:rFonts w:ascii="Arial" w:eastAsia="Calibri" w:hAnsi="Arial" w:cs="Arial"/>
                <w:color w:val="00B050"/>
                <w:sz w:val="22"/>
                <w:szCs w:val="22"/>
              </w:rPr>
            </w:pPr>
            <w:r>
              <w:rPr>
                <w:rFonts w:ascii="Arial" w:eastAsia="Calibri" w:hAnsi="Arial" w:cs="Arial"/>
                <w:color w:val="00B050"/>
                <w:sz w:val="22"/>
                <w:szCs w:val="22"/>
              </w:rPr>
              <w:t>Primerjam in pojasnim</w:t>
            </w:r>
            <w:r w:rsidRPr="00AD3465">
              <w:rPr>
                <w:rFonts w:ascii="Arial" w:eastAsia="Calibri" w:hAnsi="Arial" w:cs="Arial"/>
                <w:color w:val="00B050"/>
                <w:sz w:val="22"/>
                <w:szCs w:val="22"/>
              </w:rPr>
              <w:t xml:space="preserve"> glavne podobnosti in razlike med </w:t>
            </w:r>
            <w:proofErr w:type="spellStart"/>
            <w:r w:rsidRPr="00AD3465">
              <w:rPr>
                <w:rFonts w:ascii="Arial" w:eastAsia="Calibri" w:hAnsi="Arial" w:cs="Arial"/>
                <w:color w:val="00B050"/>
                <w:sz w:val="22"/>
                <w:szCs w:val="22"/>
              </w:rPr>
              <w:t>kaštelirsko</w:t>
            </w:r>
            <w:proofErr w:type="spellEnd"/>
            <w:r w:rsidRPr="00AD3465">
              <w:rPr>
                <w:rFonts w:ascii="Arial" w:eastAsia="Calibri" w:hAnsi="Arial" w:cs="Arial"/>
                <w:color w:val="00B050"/>
                <w:sz w:val="22"/>
                <w:szCs w:val="22"/>
              </w:rPr>
              <w:t xml:space="preserve"> k</w:t>
            </w:r>
            <w:r w:rsidRPr="00AD3465">
              <w:rPr>
                <w:rFonts w:ascii="Arial" w:eastAsia="Calibri" w:hAnsi="Arial" w:cs="Arial"/>
                <w:color w:val="00B050"/>
                <w:sz w:val="22"/>
                <w:szCs w:val="22"/>
              </w:rPr>
              <w:t>ulturo in kulturo žarnih grobišč.</w:t>
            </w:r>
          </w:p>
        </w:tc>
        <w:tc>
          <w:tcPr>
            <w:tcW w:w="1020" w:type="dxa"/>
          </w:tcPr>
          <w:p w:rsidR="00AD3465" w:rsidRDefault="00AD3465" w:rsidP="009E6677">
            <w:pPr>
              <w:jc w:val="both"/>
              <w:rPr>
                <w:rFonts w:ascii="Arial" w:eastAsia="Calibri" w:hAnsi="Arial" w:cs="Arial"/>
                <w:b/>
                <w:color w:val="000000"/>
              </w:rPr>
            </w:pPr>
          </w:p>
        </w:tc>
        <w:tc>
          <w:tcPr>
            <w:tcW w:w="1020" w:type="dxa"/>
          </w:tcPr>
          <w:p w:rsidR="00AD3465" w:rsidRDefault="00AD3465" w:rsidP="009E6677">
            <w:pPr>
              <w:jc w:val="both"/>
              <w:rPr>
                <w:rFonts w:ascii="Arial" w:eastAsia="Calibri" w:hAnsi="Arial" w:cs="Arial"/>
                <w:b/>
                <w:color w:val="000000"/>
              </w:rPr>
            </w:pPr>
          </w:p>
        </w:tc>
        <w:tc>
          <w:tcPr>
            <w:tcW w:w="1020" w:type="dxa"/>
          </w:tcPr>
          <w:p w:rsidR="00AD3465" w:rsidRDefault="00AD3465" w:rsidP="009E6677">
            <w:pPr>
              <w:jc w:val="both"/>
              <w:rPr>
                <w:rFonts w:ascii="Arial" w:eastAsia="Calibri" w:hAnsi="Arial" w:cs="Arial"/>
                <w:b/>
                <w:color w:val="000000"/>
              </w:rPr>
            </w:pPr>
          </w:p>
        </w:tc>
        <w:tc>
          <w:tcPr>
            <w:tcW w:w="2259" w:type="dxa"/>
          </w:tcPr>
          <w:p w:rsidR="00AD3465" w:rsidRDefault="00AD3465" w:rsidP="009E6677">
            <w:pPr>
              <w:jc w:val="both"/>
              <w:rPr>
                <w:rFonts w:ascii="Arial" w:eastAsia="Calibri" w:hAnsi="Arial" w:cs="Arial"/>
                <w:b/>
                <w:color w:val="000000"/>
              </w:rPr>
            </w:pPr>
          </w:p>
        </w:tc>
      </w:tr>
    </w:tbl>
    <w:p w:rsidR="00AD3465" w:rsidRPr="00B765AF" w:rsidRDefault="00AD3465" w:rsidP="00133883">
      <w:pPr>
        <w:jc w:val="both"/>
        <w:rPr>
          <w:rFonts w:ascii="Arial" w:eastAsia="Calibri" w:hAnsi="Arial" w:cs="Arial"/>
          <w:b/>
          <w:color w:val="000000"/>
          <w:sz w:val="22"/>
          <w:szCs w:val="22"/>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 xml:space="preserve">Pričakovani dosežki/rezultati, ki se </w:t>
            </w:r>
            <w:r w:rsidR="00F054BD">
              <w:rPr>
                <w:rFonts w:ascii="Arial" w:eastAsia="Calibri" w:hAnsi="Arial" w:cs="Arial"/>
                <w:color w:val="000000"/>
              </w:rPr>
              <w:t>nanaša</w:t>
            </w:r>
            <w:r w:rsidRPr="00F43B99">
              <w:rPr>
                <w:rFonts w:ascii="Arial" w:eastAsia="Calibri" w:hAnsi="Arial" w:cs="Arial"/>
                <w:color w:val="000000"/>
              </w:rPr>
              <w:t>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8312ADF" wp14:editId="71469862">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2228B"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C50CC9B" wp14:editId="02C62A75">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DB732"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07577D4F" wp14:editId="426EF906">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3EE15"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A128AA" w:rsidP="001A3E2B">
            <w:pPr>
              <w:jc w:val="both"/>
              <w:rPr>
                <w:rFonts w:ascii="Arial" w:hAnsi="Arial" w:cs="Arial"/>
                <w:color w:val="FF0000"/>
                <w:sz w:val="22"/>
                <w:szCs w:val="22"/>
              </w:rPr>
            </w:pPr>
            <w:r>
              <w:rPr>
                <w:rFonts w:ascii="Arial" w:hAnsi="Arial" w:cs="Arial"/>
                <w:color w:val="FF0000"/>
                <w:sz w:val="22"/>
                <w:szCs w:val="22"/>
              </w:rPr>
              <w:t xml:space="preserve">Na zemljevidu </w:t>
            </w:r>
            <w:r w:rsidR="003C7521">
              <w:rPr>
                <w:rFonts w:ascii="Arial" w:hAnsi="Arial" w:cs="Arial"/>
                <w:color w:val="FF0000"/>
                <w:sz w:val="22"/>
                <w:szCs w:val="22"/>
              </w:rPr>
              <w:t>prikažem</w:t>
            </w:r>
            <w:r w:rsidR="00AF0BA6">
              <w:rPr>
                <w:rFonts w:ascii="Arial" w:hAnsi="Arial" w:cs="Arial"/>
                <w:color w:val="FF0000"/>
                <w:sz w:val="22"/>
                <w:szCs w:val="22"/>
              </w:rPr>
              <w:t xml:space="preserve"> glavna najd</w:t>
            </w:r>
            <w:r w:rsidR="00AD3465">
              <w:rPr>
                <w:rFonts w:ascii="Arial" w:hAnsi="Arial" w:cs="Arial"/>
                <w:color w:val="FF0000"/>
                <w:sz w:val="22"/>
                <w:szCs w:val="22"/>
              </w:rPr>
              <w:t xml:space="preserve">išča </w:t>
            </w:r>
            <w:r w:rsidR="00AF0BA6">
              <w:rPr>
                <w:rFonts w:ascii="Arial" w:hAnsi="Arial" w:cs="Arial"/>
                <w:color w:val="FF0000"/>
                <w:sz w:val="22"/>
                <w:szCs w:val="22"/>
              </w:rPr>
              <w:t xml:space="preserve">kultur </w:t>
            </w:r>
            <w:r w:rsidR="00AD3465">
              <w:rPr>
                <w:rFonts w:ascii="Arial" w:hAnsi="Arial" w:cs="Arial"/>
                <w:color w:val="FF0000"/>
                <w:sz w:val="22"/>
                <w:szCs w:val="22"/>
              </w:rPr>
              <w:t xml:space="preserve">bronaste dobe </w:t>
            </w:r>
            <w:r w:rsidR="00AF0BA6">
              <w:rPr>
                <w:rFonts w:ascii="Arial" w:hAnsi="Arial" w:cs="Arial"/>
                <w:color w:val="FF0000"/>
                <w:sz w:val="22"/>
                <w:szCs w:val="22"/>
              </w:rPr>
              <w:t>na Slovenskem</w:t>
            </w:r>
            <w:r w:rsidR="008130F2">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3C7521" w:rsidRPr="009728B2" w:rsidTr="00577331">
        <w:tc>
          <w:tcPr>
            <w:tcW w:w="9264" w:type="dxa"/>
          </w:tcPr>
          <w:p w:rsidR="003C7521" w:rsidRDefault="003C7521" w:rsidP="001A3E2B">
            <w:pPr>
              <w:jc w:val="both"/>
              <w:rPr>
                <w:rFonts w:ascii="Arial" w:hAnsi="Arial" w:cs="Arial"/>
                <w:color w:val="FF0000"/>
                <w:sz w:val="22"/>
                <w:szCs w:val="22"/>
              </w:rPr>
            </w:pPr>
            <w:r>
              <w:rPr>
                <w:rFonts w:ascii="Arial" w:hAnsi="Arial" w:cs="Arial"/>
                <w:color w:val="FF0000"/>
                <w:sz w:val="22"/>
                <w:szCs w:val="22"/>
              </w:rPr>
              <w:t>Na zemljevidu</w:t>
            </w:r>
            <w:r w:rsidR="00AD3465">
              <w:rPr>
                <w:rFonts w:ascii="Arial" w:hAnsi="Arial" w:cs="Arial"/>
                <w:color w:val="FF0000"/>
                <w:sz w:val="22"/>
                <w:szCs w:val="22"/>
              </w:rPr>
              <w:t xml:space="preserve"> predstavim najdišča </w:t>
            </w:r>
            <w:proofErr w:type="spellStart"/>
            <w:r w:rsidR="00AD3465">
              <w:rPr>
                <w:rFonts w:ascii="Arial" w:hAnsi="Arial" w:cs="Arial"/>
                <w:color w:val="FF0000"/>
                <w:sz w:val="22"/>
                <w:szCs w:val="22"/>
              </w:rPr>
              <w:t>kaštelirske</w:t>
            </w:r>
            <w:proofErr w:type="spellEnd"/>
            <w:r w:rsidR="00AD3465">
              <w:rPr>
                <w:rFonts w:ascii="Arial" w:hAnsi="Arial" w:cs="Arial"/>
                <w:color w:val="FF0000"/>
                <w:sz w:val="22"/>
                <w:szCs w:val="22"/>
              </w:rPr>
              <w:t xml:space="preserve"> kulture</w:t>
            </w:r>
            <w:r>
              <w:rPr>
                <w:rFonts w:ascii="Arial" w:hAnsi="Arial" w:cs="Arial"/>
                <w:color w:val="FF0000"/>
                <w:sz w:val="22"/>
                <w:szCs w:val="22"/>
              </w:rPr>
              <w:t>.</w:t>
            </w: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1020" w:type="dxa"/>
          </w:tcPr>
          <w:p w:rsidR="003C7521" w:rsidRPr="009728B2" w:rsidRDefault="003C7521" w:rsidP="00FE7C0F">
            <w:pPr>
              <w:jc w:val="both"/>
              <w:rPr>
                <w:rFonts w:ascii="Arial" w:eastAsia="Calibri" w:hAnsi="Arial" w:cs="Arial"/>
                <w:b/>
                <w:noProof/>
                <w:color w:val="000000"/>
                <w:sz w:val="22"/>
                <w:szCs w:val="22"/>
              </w:rPr>
            </w:pPr>
          </w:p>
        </w:tc>
        <w:tc>
          <w:tcPr>
            <w:tcW w:w="2259" w:type="dxa"/>
          </w:tcPr>
          <w:p w:rsidR="003C7521" w:rsidRPr="009728B2" w:rsidRDefault="003C7521"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A128AA" w:rsidP="00CA20F7">
            <w:pPr>
              <w:jc w:val="both"/>
              <w:rPr>
                <w:rFonts w:ascii="Arial" w:hAnsi="Arial" w:cs="Arial"/>
                <w:color w:val="FF0000"/>
                <w:sz w:val="22"/>
                <w:szCs w:val="22"/>
              </w:rPr>
            </w:pPr>
            <w:r>
              <w:rPr>
                <w:rFonts w:ascii="Arial" w:hAnsi="Arial" w:cs="Arial"/>
                <w:color w:val="FF0000"/>
                <w:sz w:val="22"/>
                <w:szCs w:val="22"/>
              </w:rPr>
              <w:t>U</w:t>
            </w:r>
            <w:r w:rsidR="006603A0">
              <w:rPr>
                <w:rFonts w:ascii="Arial" w:hAnsi="Arial" w:cs="Arial"/>
                <w:color w:val="FF0000"/>
                <w:sz w:val="22"/>
                <w:szCs w:val="22"/>
              </w:rPr>
              <w:t xml:space="preserve">mestim </w:t>
            </w:r>
            <w:r w:rsidR="00C51F8F">
              <w:rPr>
                <w:rFonts w:ascii="Arial" w:hAnsi="Arial" w:cs="Arial"/>
                <w:color w:val="FF0000"/>
                <w:sz w:val="22"/>
                <w:szCs w:val="22"/>
              </w:rPr>
              <w:t xml:space="preserve"> </w:t>
            </w:r>
            <w:r w:rsidR="00AF0BA6">
              <w:rPr>
                <w:rFonts w:ascii="Arial" w:hAnsi="Arial" w:cs="Arial"/>
                <w:color w:val="FF0000"/>
                <w:sz w:val="22"/>
                <w:szCs w:val="22"/>
              </w:rPr>
              <w:t>o</w:t>
            </w:r>
            <w:r w:rsidR="00AD3465">
              <w:rPr>
                <w:rFonts w:ascii="Arial" w:hAnsi="Arial" w:cs="Arial"/>
                <w:color w:val="FF0000"/>
                <w:sz w:val="22"/>
                <w:szCs w:val="22"/>
              </w:rPr>
              <w:t>bdobje bronaste dobe</w:t>
            </w:r>
            <w:r w:rsidR="003C7521">
              <w:rPr>
                <w:rFonts w:ascii="Arial" w:hAnsi="Arial" w:cs="Arial"/>
                <w:color w:val="FF0000"/>
                <w:sz w:val="22"/>
                <w:szCs w:val="22"/>
              </w:rPr>
              <w:t xml:space="preserve"> </w:t>
            </w:r>
            <w:proofErr w:type="spellStart"/>
            <w:r w:rsidR="003C7521">
              <w:rPr>
                <w:rFonts w:ascii="Arial" w:hAnsi="Arial" w:cs="Arial"/>
                <w:color w:val="FF0000"/>
                <w:sz w:val="22"/>
                <w:szCs w:val="22"/>
              </w:rPr>
              <w:t>dobe</w:t>
            </w:r>
            <w:proofErr w:type="spellEnd"/>
            <w:r w:rsidR="00B765AF">
              <w:rPr>
                <w:rFonts w:ascii="Arial" w:hAnsi="Arial" w:cs="Arial"/>
                <w:color w:val="FF0000"/>
                <w:sz w:val="22"/>
                <w:szCs w:val="22"/>
              </w:rPr>
              <w:t xml:space="preserve"> </w:t>
            </w:r>
            <w:r w:rsidR="00C51F8F">
              <w:rPr>
                <w:rFonts w:ascii="Arial" w:hAnsi="Arial" w:cs="Arial"/>
                <w:color w:val="FF0000"/>
                <w:sz w:val="22"/>
                <w:szCs w:val="22"/>
              </w:rPr>
              <w:t>v</w:t>
            </w:r>
            <w:r w:rsidR="006603A0">
              <w:rPr>
                <w:rFonts w:ascii="Arial" w:hAnsi="Arial" w:cs="Arial"/>
                <w:color w:val="FF0000"/>
                <w:sz w:val="22"/>
                <w:szCs w:val="22"/>
              </w:rPr>
              <w:t xml:space="preserve"> časovni trak človeške civilizacije</w:t>
            </w:r>
            <w:r w:rsidR="008735D2" w:rsidRPr="00CA20F7">
              <w:rPr>
                <w:rFonts w:ascii="Arial" w:hAnsi="Arial" w:cs="Arial"/>
                <w:color w:val="FF0000"/>
                <w:sz w:val="22"/>
                <w:szCs w:val="22"/>
              </w:rPr>
              <w:t>.</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000E0DF7">
              <w:rPr>
                <w:rFonts w:ascii="Arial" w:hAnsi="Arial" w:cs="Arial"/>
                <w:color w:val="FF0000"/>
                <w:sz w:val="22"/>
                <w:szCs w:val="22"/>
              </w:rPr>
              <w:t>učbenika</w:t>
            </w:r>
            <w:proofErr w:type="spellEnd"/>
            <w:r w:rsidR="000E0DF7">
              <w:rPr>
                <w:rFonts w:ascii="Arial" w:hAnsi="Arial" w:cs="Arial"/>
                <w:color w:val="FF0000"/>
                <w:sz w:val="22"/>
                <w:szCs w:val="22"/>
              </w:rPr>
              <w:t xml:space="preserve">, </w:t>
            </w:r>
            <w:proofErr w:type="spellStart"/>
            <w:r w:rsidR="00C51F8F">
              <w:rPr>
                <w:rFonts w:ascii="Arial" w:hAnsi="Arial" w:cs="Arial"/>
                <w:color w:val="FF0000"/>
                <w:sz w:val="22"/>
                <w:szCs w:val="22"/>
              </w:rPr>
              <w:t>različnih</w:t>
            </w:r>
            <w:proofErr w:type="spellEnd"/>
            <w:r w:rsidR="00C51F8F">
              <w:rPr>
                <w:rFonts w:ascii="Arial" w:hAnsi="Arial" w:cs="Arial"/>
                <w:color w:val="FF0000"/>
                <w:sz w:val="22"/>
                <w:szCs w:val="22"/>
              </w:rPr>
              <w:t xml:space="preserve"> </w:t>
            </w:r>
            <w:proofErr w:type="spellStart"/>
            <w:r w:rsidR="00C51F8F">
              <w:rPr>
                <w:rFonts w:ascii="Arial" w:hAnsi="Arial" w:cs="Arial"/>
                <w:color w:val="FF0000"/>
                <w:sz w:val="22"/>
                <w:szCs w:val="22"/>
              </w:rPr>
              <w:t>besedil</w:t>
            </w:r>
            <w:proofErr w:type="spellEnd"/>
            <w:r w:rsidR="00C51F8F">
              <w:rPr>
                <w:rFonts w:ascii="Arial" w:hAnsi="Arial" w:cs="Arial"/>
                <w:color w:val="FF0000"/>
                <w:sz w:val="22"/>
                <w:szCs w:val="22"/>
              </w:rPr>
              <w:t xml:space="preserve">, </w:t>
            </w:r>
            <w:proofErr w:type="spellStart"/>
            <w:r w:rsidR="003C7521">
              <w:rPr>
                <w:rFonts w:ascii="Arial" w:hAnsi="Arial" w:cs="Arial"/>
                <w:color w:val="FF0000"/>
                <w:sz w:val="22"/>
                <w:szCs w:val="22"/>
              </w:rPr>
              <w:t>slikovnega</w:t>
            </w:r>
            <w:proofErr w:type="spellEnd"/>
            <w:r w:rsidR="00C51F8F">
              <w:rPr>
                <w:rFonts w:ascii="Arial" w:hAnsi="Arial" w:cs="Arial"/>
                <w:color w:val="FF0000"/>
                <w:sz w:val="22"/>
                <w:szCs w:val="22"/>
              </w:rPr>
              <w:t xml:space="preserve"> </w:t>
            </w:r>
            <w:r w:rsidR="00AD3465">
              <w:rPr>
                <w:rFonts w:ascii="Arial" w:hAnsi="Arial" w:cs="Arial"/>
                <w:color w:val="FF0000"/>
                <w:sz w:val="22"/>
                <w:szCs w:val="22"/>
              </w:rPr>
              <w:t xml:space="preserve">in </w:t>
            </w:r>
            <w:proofErr w:type="spellStart"/>
            <w:r w:rsidR="00AD3465">
              <w:rPr>
                <w:rFonts w:ascii="Arial" w:hAnsi="Arial" w:cs="Arial"/>
                <w:color w:val="FF0000"/>
                <w:sz w:val="22"/>
                <w:szCs w:val="22"/>
              </w:rPr>
              <w:t>filmskega</w:t>
            </w:r>
            <w:proofErr w:type="spellEnd"/>
            <w:r w:rsidR="00AD3465">
              <w:rPr>
                <w:rFonts w:ascii="Arial" w:hAnsi="Arial" w:cs="Arial"/>
                <w:color w:val="FF0000"/>
                <w:sz w:val="22"/>
                <w:szCs w:val="22"/>
              </w:rPr>
              <w:t xml:space="preserve"> </w:t>
            </w:r>
            <w:proofErr w:type="spellStart"/>
            <w:r w:rsidR="00C51F8F">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130F2">
              <w:rPr>
                <w:rFonts w:ascii="Arial" w:hAnsi="Arial" w:cs="Arial"/>
                <w:color w:val="FF0000"/>
                <w:sz w:val="22"/>
                <w:szCs w:val="22"/>
              </w:rPr>
              <w:t>,</w:t>
            </w:r>
            <w:r w:rsidR="00DC6631">
              <w:rPr>
                <w:rFonts w:ascii="Arial" w:hAnsi="Arial" w:cs="Arial"/>
                <w:color w:val="FF0000"/>
                <w:sz w:val="22"/>
                <w:szCs w:val="22"/>
              </w:rPr>
              <w:t xml:space="preserve"> </w:t>
            </w:r>
            <w:proofErr w:type="spellStart"/>
            <w:r w:rsidR="00CE6448">
              <w:rPr>
                <w:rFonts w:ascii="Arial" w:hAnsi="Arial" w:cs="Arial"/>
                <w:color w:val="FF0000"/>
                <w:sz w:val="22"/>
                <w:szCs w:val="22"/>
              </w:rPr>
              <w:t>spletnih</w:t>
            </w:r>
            <w:proofErr w:type="spellEnd"/>
            <w:r w:rsidR="00CE6448">
              <w:rPr>
                <w:rFonts w:ascii="Arial" w:hAnsi="Arial" w:cs="Arial"/>
                <w:color w:val="FF0000"/>
                <w:sz w:val="22"/>
                <w:szCs w:val="22"/>
              </w:rPr>
              <w:t xml:space="preserve"> </w:t>
            </w:r>
            <w:proofErr w:type="spellStart"/>
            <w:r w:rsidR="00CE6448">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000E0DF7" w:rsidRPr="000E0DF7">
              <w:rPr>
                <w:rFonts w:ascii="Arial" w:hAnsi="Arial" w:cs="Arial"/>
                <w:color w:val="FF0000"/>
                <w:sz w:val="22"/>
                <w:szCs w:val="22"/>
              </w:rPr>
              <w:t>delo v spletni učilnici</w:t>
            </w:r>
            <w:r w:rsidR="000E0DF7" w:rsidRPr="000E0DF7">
              <w:rPr>
                <w:rFonts w:ascii="Arial" w:hAnsi="Arial" w:cs="Arial"/>
                <w:color w:val="0070C0"/>
                <w:sz w:val="22"/>
                <w:szCs w:val="22"/>
              </w:rPr>
              <w:t xml:space="preserve"> </w:t>
            </w:r>
            <w:r w:rsidR="000E0DF7">
              <w:rPr>
                <w:rFonts w:ascii="Arial" w:hAnsi="Arial" w:cs="Arial"/>
                <w:color w:val="FF0000"/>
                <w:sz w:val="22"/>
                <w:szCs w:val="22"/>
              </w:rPr>
              <w:t xml:space="preserve">ter oddajanje gradiv </w:t>
            </w:r>
            <w:r w:rsidR="00BB7940">
              <w:rPr>
                <w:rFonts w:ascii="Arial" w:hAnsi="Arial" w:cs="Arial"/>
                <w:color w:val="FF0000"/>
                <w:sz w:val="22"/>
                <w:szCs w:val="22"/>
              </w:rPr>
              <w:t xml:space="preserve">v </w:t>
            </w:r>
            <w:proofErr w:type="spellStart"/>
            <w:r w:rsidR="000E0DF7">
              <w:rPr>
                <w:rFonts w:ascii="Arial" w:hAnsi="Arial" w:cs="Arial"/>
                <w:color w:val="FF0000"/>
                <w:sz w:val="22"/>
                <w:szCs w:val="22"/>
              </w:rPr>
              <w:t>eListovnik</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4C7F40" w:rsidRDefault="004C7F40" w:rsidP="00266010">
      <w:pPr>
        <w:jc w:val="both"/>
        <w:rPr>
          <w:rFonts w:ascii="Arial" w:eastAsia="Calibri" w:hAnsi="Arial" w:cs="Arial"/>
        </w:rPr>
      </w:pPr>
    </w:p>
    <w:p w:rsidR="00AD3465" w:rsidRDefault="00AD3465" w:rsidP="00266010">
      <w:pPr>
        <w:jc w:val="both"/>
        <w:rPr>
          <w:rFonts w:ascii="Arial" w:eastAsia="Calibri" w:hAnsi="Arial" w:cs="Arial"/>
        </w:rPr>
      </w:pPr>
    </w:p>
    <w:p w:rsidR="00AD3465" w:rsidRDefault="00AD3465" w:rsidP="00266010">
      <w:pPr>
        <w:jc w:val="both"/>
        <w:rPr>
          <w:rFonts w:ascii="Arial" w:eastAsia="Calibri" w:hAnsi="Arial" w:cs="Arial"/>
        </w:rPr>
      </w:pPr>
    </w:p>
    <w:p w:rsidR="00AD3465" w:rsidRDefault="00AD3465" w:rsidP="00266010">
      <w:pPr>
        <w:jc w:val="both"/>
        <w:rPr>
          <w:rFonts w:ascii="Arial" w:eastAsia="Calibri" w:hAnsi="Arial" w:cs="Arial"/>
        </w:rPr>
      </w:pPr>
    </w:p>
    <w:p w:rsidR="00AD3465" w:rsidRDefault="00AD3465"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F93D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E3925"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E26B8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6B07DE">
        <w:trPr>
          <w:trHeight w:val="470"/>
        </w:trPr>
        <w:tc>
          <w:tcPr>
            <w:tcW w:w="9264" w:type="dxa"/>
          </w:tcPr>
          <w:p w:rsidR="00813E4D" w:rsidRPr="00E42FBA" w:rsidRDefault="000E0DF7" w:rsidP="006B07DE">
            <w:pPr>
              <w:jc w:val="both"/>
              <w:rPr>
                <w:rFonts w:ascii="Arial" w:hAnsi="Arial" w:cs="Arial"/>
                <w:color w:val="00B050"/>
                <w:sz w:val="22"/>
                <w:szCs w:val="22"/>
              </w:rPr>
            </w:pPr>
            <w:r w:rsidRPr="00EE3987">
              <w:rPr>
                <w:rFonts w:ascii="Arial" w:hAnsi="Arial" w:cs="Arial"/>
                <w:color w:val="FF0000"/>
                <w:sz w:val="22"/>
                <w:szCs w:val="22"/>
              </w:rPr>
              <w:t>Na pri</w:t>
            </w:r>
            <w:r w:rsidR="00AD3465">
              <w:rPr>
                <w:rFonts w:ascii="Arial" w:hAnsi="Arial" w:cs="Arial"/>
                <w:color w:val="FF0000"/>
                <w:sz w:val="22"/>
                <w:szCs w:val="22"/>
              </w:rPr>
              <w:t xml:space="preserve">meru </w:t>
            </w:r>
            <w:r w:rsidR="00AF0BA6">
              <w:rPr>
                <w:rFonts w:ascii="Arial" w:hAnsi="Arial" w:cs="Arial"/>
                <w:color w:val="FF0000"/>
                <w:sz w:val="22"/>
                <w:szCs w:val="22"/>
              </w:rPr>
              <w:t>kultur</w:t>
            </w:r>
            <w:r w:rsidR="006629DC">
              <w:rPr>
                <w:rFonts w:ascii="Arial" w:hAnsi="Arial" w:cs="Arial"/>
                <w:color w:val="FF0000"/>
                <w:sz w:val="22"/>
                <w:szCs w:val="22"/>
              </w:rPr>
              <w:t xml:space="preserve"> </w:t>
            </w:r>
            <w:r w:rsidR="00AD3465">
              <w:rPr>
                <w:rFonts w:ascii="Arial" w:hAnsi="Arial" w:cs="Arial"/>
                <w:color w:val="FF0000"/>
                <w:sz w:val="22"/>
                <w:szCs w:val="22"/>
              </w:rPr>
              <w:t xml:space="preserve">bronaste dobe </w:t>
            </w:r>
            <w:r w:rsidRPr="00EE3987">
              <w:rPr>
                <w:rFonts w:ascii="Arial" w:hAnsi="Arial" w:cs="Arial"/>
                <w:color w:val="FF0000"/>
                <w:sz w:val="22"/>
                <w:szCs w:val="22"/>
              </w:rPr>
              <w:t xml:space="preserve">pojasnim pomen ohranjanja in varovanja </w:t>
            </w:r>
            <w:r w:rsidR="00AF0BA6">
              <w:rPr>
                <w:rFonts w:ascii="Arial" w:hAnsi="Arial" w:cs="Arial"/>
                <w:color w:val="FF0000"/>
                <w:sz w:val="22"/>
                <w:szCs w:val="22"/>
              </w:rPr>
              <w:t xml:space="preserve">slovenske, evropske in </w:t>
            </w:r>
            <w:r w:rsidRPr="00EE3987">
              <w:rPr>
                <w:rFonts w:ascii="Arial" w:hAnsi="Arial" w:cs="Arial"/>
                <w:color w:val="FF0000"/>
                <w:sz w:val="22"/>
                <w:szCs w:val="22"/>
              </w:rPr>
              <w:t>svetovne kulturne dediščine</w:t>
            </w:r>
            <w:r>
              <w:rPr>
                <w:rFonts w:ascii="Arial" w:hAnsi="Arial" w:cs="Arial"/>
                <w:color w:val="FF0000"/>
                <w:sz w:val="22"/>
                <w:szCs w:val="22"/>
              </w:rPr>
              <w:t xml:space="preserve"> (muzejske zbirke, arheološki parki)</w:t>
            </w:r>
            <w:r w:rsidRPr="00EE3987">
              <w:rPr>
                <w:rFonts w:ascii="Arial" w:hAnsi="Arial" w:cs="Arial"/>
                <w:color w:val="FF000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F77A2D" w:rsidRPr="00603F5C" w:rsidTr="006B07DE">
        <w:trPr>
          <w:trHeight w:val="470"/>
        </w:trPr>
        <w:tc>
          <w:tcPr>
            <w:tcW w:w="9264" w:type="dxa"/>
          </w:tcPr>
          <w:p w:rsidR="00F77A2D" w:rsidRPr="00F77A2D" w:rsidRDefault="00F77A2D" w:rsidP="00F77A2D">
            <w:pPr>
              <w:shd w:val="clear" w:color="auto" w:fill="FFFFFF"/>
              <w:spacing w:line="270" w:lineRule="atLeast"/>
              <w:jc w:val="both"/>
              <w:rPr>
                <w:rFonts w:ascii="Arial" w:hAnsi="Arial" w:cs="Arial"/>
                <w:color w:val="FF0000"/>
                <w:sz w:val="22"/>
                <w:szCs w:val="22"/>
              </w:rPr>
            </w:pPr>
            <w:r w:rsidRPr="00F77A2D">
              <w:rPr>
                <w:rFonts w:ascii="Arial" w:hAnsi="Arial" w:cs="Arial"/>
                <w:color w:val="0070C0"/>
                <w:sz w:val="22"/>
                <w:szCs w:val="22"/>
              </w:rPr>
              <w:t>Izkažem odgovoren odnos do varovanja okolja in do ohranjanja kulturne dediščine na pri</w:t>
            </w:r>
            <w:r w:rsidR="00AD3465">
              <w:rPr>
                <w:rFonts w:ascii="Arial" w:hAnsi="Arial" w:cs="Arial"/>
                <w:color w:val="0070C0"/>
                <w:sz w:val="22"/>
                <w:szCs w:val="22"/>
              </w:rPr>
              <w:t xml:space="preserve">meru </w:t>
            </w:r>
            <w:r w:rsidRPr="00F77A2D">
              <w:rPr>
                <w:rFonts w:ascii="Arial" w:hAnsi="Arial" w:cs="Arial"/>
                <w:color w:val="0070C0"/>
                <w:sz w:val="22"/>
                <w:szCs w:val="22"/>
              </w:rPr>
              <w:t>kultur</w:t>
            </w:r>
            <w:r w:rsidR="00AD3465">
              <w:rPr>
                <w:rFonts w:ascii="Arial" w:hAnsi="Arial" w:cs="Arial"/>
                <w:color w:val="0070C0"/>
                <w:sz w:val="22"/>
                <w:szCs w:val="22"/>
              </w:rPr>
              <w:t xml:space="preserve"> bronaste dobe</w:t>
            </w:r>
            <w:r w:rsidRPr="00F77A2D">
              <w:rPr>
                <w:rFonts w:ascii="Arial" w:hAnsi="Arial" w:cs="Arial"/>
                <w:color w:val="0070C0"/>
                <w:sz w:val="22"/>
                <w:szCs w:val="22"/>
              </w:rPr>
              <w:t>.</w:t>
            </w: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1020" w:type="dxa"/>
          </w:tcPr>
          <w:p w:rsidR="00F77A2D" w:rsidRPr="00603F5C" w:rsidRDefault="00F77A2D" w:rsidP="002454B5">
            <w:pPr>
              <w:jc w:val="both"/>
              <w:rPr>
                <w:rFonts w:ascii="Arial" w:eastAsia="Calibri" w:hAnsi="Arial" w:cs="Arial"/>
                <w:b/>
                <w:noProof/>
                <w:color w:val="000000"/>
                <w:sz w:val="22"/>
                <w:szCs w:val="22"/>
              </w:rPr>
            </w:pPr>
          </w:p>
        </w:tc>
        <w:tc>
          <w:tcPr>
            <w:tcW w:w="2259" w:type="dxa"/>
          </w:tcPr>
          <w:p w:rsidR="00F77A2D" w:rsidRPr="00603F5C" w:rsidRDefault="00F77A2D" w:rsidP="002454B5">
            <w:pPr>
              <w:jc w:val="both"/>
              <w:rPr>
                <w:rFonts w:ascii="Arial" w:eastAsia="Calibri" w:hAnsi="Arial" w:cs="Arial"/>
                <w:color w:val="000000"/>
                <w:sz w:val="22"/>
                <w:szCs w:val="22"/>
              </w:rPr>
            </w:pPr>
          </w:p>
        </w:tc>
      </w:tr>
    </w:tbl>
    <w:p w:rsidR="004B0B3E" w:rsidRPr="006B07D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CE6448" w:rsidRDefault="00CE6448" w:rsidP="00266010">
      <w:pPr>
        <w:jc w:val="both"/>
        <w:rPr>
          <w:rFonts w:ascii="Arial" w:hAnsi="Arial" w:cs="Arial"/>
          <w:b/>
          <w:color w:val="000000"/>
        </w:rPr>
      </w:pPr>
    </w:p>
    <w:p w:rsidR="00C51F8F" w:rsidRDefault="00C51F8F" w:rsidP="00266010">
      <w:pPr>
        <w:jc w:val="both"/>
        <w:rPr>
          <w:rFonts w:ascii="Arial" w:hAnsi="Arial" w:cs="Arial"/>
          <w:b/>
          <w:color w:val="000000"/>
        </w:rPr>
      </w:pPr>
    </w:p>
    <w:p w:rsidR="00C51F8F" w:rsidRDefault="00C51F8F"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bookmarkStart w:id="0" w:name="_GoBack"/>
      <w:bookmarkEnd w:id="0"/>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4"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636DCB"/>
    <w:multiLevelType w:val="hybridMultilevel"/>
    <w:tmpl w:val="BF521E38"/>
    <w:lvl w:ilvl="0" w:tplc="E054937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0A3313"/>
    <w:multiLevelType w:val="hybridMultilevel"/>
    <w:tmpl w:val="82AC88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2"/>
  </w:num>
  <w:num w:numId="2">
    <w:abstractNumId w:val="17"/>
  </w:num>
  <w:num w:numId="3">
    <w:abstractNumId w:val="11"/>
  </w:num>
  <w:num w:numId="4">
    <w:abstractNumId w:val="16"/>
  </w:num>
  <w:num w:numId="5">
    <w:abstractNumId w:val="20"/>
  </w:num>
  <w:num w:numId="6">
    <w:abstractNumId w:val="8"/>
  </w:num>
  <w:num w:numId="7">
    <w:abstractNumId w:val="3"/>
  </w:num>
  <w:num w:numId="8">
    <w:abstractNumId w:val="0"/>
  </w:num>
  <w:num w:numId="9">
    <w:abstractNumId w:val="1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4"/>
  </w:num>
  <w:num w:numId="15">
    <w:abstractNumId w:val="21"/>
  </w:num>
  <w:num w:numId="16">
    <w:abstractNumId w:val="13"/>
  </w:num>
  <w:num w:numId="17">
    <w:abstractNumId w:val="2"/>
  </w:num>
  <w:num w:numId="18">
    <w:abstractNumId w:val="5"/>
  </w:num>
  <w:num w:numId="19">
    <w:abstractNumId w:val="18"/>
  </w:num>
  <w:num w:numId="20">
    <w:abstractNumId w:val="10"/>
  </w:num>
  <w:num w:numId="21">
    <w:abstractNumId w:val="16"/>
  </w:num>
  <w:num w:numId="22">
    <w:abstractNumId w:val="19"/>
  </w:num>
  <w:num w:numId="23">
    <w:abstractNumId w:val="7"/>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94AA8"/>
    <w:rsid w:val="000D7744"/>
    <w:rsid w:val="000E0DF7"/>
    <w:rsid w:val="000E361A"/>
    <w:rsid w:val="00114436"/>
    <w:rsid w:val="00130211"/>
    <w:rsid w:val="00133883"/>
    <w:rsid w:val="001455CB"/>
    <w:rsid w:val="001929D3"/>
    <w:rsid w:val="001A3E2B"/>
    <w:rsid w:val="001B337C"/>
    <w:rsid w:val="001C1FED"/>
    <w:rsid w:val="001D5D2C"/>
    <w:rsid w:val="001F4265"/>
    <w:rsid w:val="00200280"/>
    <w:rsid w:val="00220F0B"/>
    <w:rsid w:val="00234CBE"/>
    <w:rsid w:val="002454B5"/>
    <w:rsid w:val="0025654B"/>
    <w:rsid w:val="00265B4C"/>
    <w:rsid w:val="00266010"/>
    <w:rsid w:val="00273C27"/>
    <w:rsid w:val="002A2C9E"/>
    <w:rsid w:val="002A7325"/>
    <w:rsid w:val="002B18A9"/>
    <w:rsid w:val="002C3D97"/>
    <w:rsid w:val="002D7F95"/>
    <w:rsid w:val="00336C63"/>
    <w:rsid w:val="003565BE"/>
    <w:rsid w:val="00371767"/>
    <w:rsid w:val="003A7556"/>
    <w:rsid w:val="003C7521"/>
    <w:rsid w:val="003F1953"/>
    <w:rsid w:val="0043412C"/>
    <w:rsid w:val="00446AA8"/>
    <w:rsid w:val="00467297"/>
    <w:rsid w:val="004B0B3E"/>
    <w:rsid w:val="004C5EA2"/>
    <w:rsid w:val="004C7F40"/>
    <w:rsid w:val="004D7E17"/>
    <w:rsid w:val="0056414A"/>
    <w:rsid w:val="005A53A5"/>
    <w:rsid w:val="005D5C20"/>
    <w:rsid w:val="005E3231"/>
    <w:rsid w:val="00602392"/>
    <w:rsid w:val="00603F5C"/>
    <w:rsid w:val="00616118"/>
    <w:rsid w:val="006207AC"/>
    <w:rsid w:val="00622D7C"/>
    <w:rsid w:val="00650EAA"/>
    <w:rsid w:val="006544E3"/>
    <w:rsid w:val="006603A0"/>
    <w:rsid w:val="006629DC"/>
    <w:rsid w:val="006812A8"/>
    <w:rsid w:val="006B07DE"/>
    <w:rsid w:val="006C4EB1"/>
    <w:rsid w:val="00704CD4"/>
    <w:rsid w:val="007201A0"/>
    <w:rsid w:val="00772C66"/>
    <w:rsid w:val="00792582"/>
    <w:rsid w:val="007A298F"/>
    <w:rsid w:val="007D2020"/>
    <w:rsid w:val="008130F2"/>
    <w:rsid w:val="00813E4D"/>
    <w:rsid w:val="008368E9"/>
    <w:rsid w:val="00845F70"/>
    <w:rsid w:val="00855DCD"/>
    <w:rsid w:val="008657BF"/>
    <w:rsid w:val="00867B5A"/>
    <w:rsid w:val="008735D2"/>
    <w:rsid w:val="00895029"/>
    <w:rsid w:val="008F7A0E"/>
    <w:rsid w:val="009358DE"/>
    <w:rsid w:val="009728B2"/>
    <w:rsid w:val="00984CD8"/>
    <w:rsid w:val="009B4992"/>
    <w:rsid w:val="009E6677"/>
    <w:rsid w:val="00A128AA"/>
    <w:rsid w:val="00A20F0E"/>
    <w:rsid w:val="00A4422E"/>
    <w:rsid w:val="00A95F09"/>
    <w:rsid w:val="00AA590C"/>
    <w:rsid w:val="00AD3465"/>
    <w:rsid w:val="00AD5E66"/>
    <w:rsid w:val="00AF0BA6"/>
    <w:rsid w:val="00B114F3"/>
    <w:rsid w:val="00B17D2C"/>
    <w:rsid w:val="00B363A0"/>
    <w:rsid w:val="00B42767"/>
    <w:rsid w:val="00B50BF5"/>
    <w:rsid w:val="00B5149A"/>
    <w:rsid w:val="00B765AF"/>
    <w:rsid w:val="00BB6C29"/>
    <w:rsid w:val="00BB7940"/>
    <w:rsid w:val="00BC0C60"/>
    <w:rsid w:val="00C052C0"/>
    <w:rsid w:val="00C07E46"/>
    <w:rsid w:val="00C13C54"/>
    <w:rsid w:val="00C51F8F"/>
    <w:rsid w:val="00C60E77"/>
    <w:rsid w:val="00C855FE"/>
    <w:rsid w:val="00CA20F7"/>
    <w:rsid w:val="00CB3F23"/>
    <w:rsid w:val="00CB7DFA"/>
    <w:rsid w:val="00CC2115"/>
    <w:rsid w:val="00CC25BC"/>
    <w:rsid w:val="00CE6448"/>
    <w:rsid w:val="00CF3EA8"/>
    <w:rsid w:val="00D91B5B"/>
    <w:rsid w:val="00DA121D"/>
    <w:rsid w:val="00DC6464"/>
    <w:rsid w:val="00DC6631"/>
    <w:rsid w:val="00DD146E"/>
    <w:rsid w:val="00DF1D86"/>
    <w:rsid w:val="00E42FBA"/>
    <w:rsid w:val="00EA7C72"/>
    <w:rsid w:val="00EC2DEF"/>
    <w:rsid w:val="00ED3CDF"/>
    <w:rsid w:val="00EF54BD"/>
    <w:rsid w:val="00EF775F"/>
    <w:rsid w:val="00F054BD"/>
    <w:rsid w:val="00F1387E"/>
    <w:rsid w:val="00F148FC"/>
    <w:rsid w:val="00F20249"/>
    <w:rsid w:val="00F22282"/>
    <w:rsid w:val="00F56DA5"/>
    <w:rsid w:val="00F76CED"/>
    <w:rsid w:val="00F77A2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DBCCA-1327-469C-8447-9C1F943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775</TotalTime>
  <Pages>5</Pages>
  <Words>778</Words>
  <Characters>4436</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118</cp:revision>
  <dcterms:created xsi:type="dcterms:W3CDTF">2014-01-04T11:12:00Z</dcterms:created>
  <dcterms:modified xsi:type="dcterms:W3CDTF">2017-07-18T09:42:00Z</dcterms:modified>
</cp:coreProperties>
</file>